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105"/>
        <w:gridCol w:w="6153"/>
      </w:tblGrid>
      <w:tr w:rsidR="00F55C2F" w:rsidTr="00B8760C">
        <w:trPr>
          <w:trHeight w:val="1001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D0353A" w:rsidRDefault="00FD2DFD" w:rsidP="00B8760C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40"/>
                <w:szCs w:val="40"/>
              </w:rPr>
              <w:t>Ja</w:t>
            </w:r>
            <w:r w:rsidR="00763B66" w:rsidRPr="00763B66">
              <w:rPr>
                <w:rFonts w:ascii="Garamond" w:hAnsi="Garamond"/>
                <w:sz w:val="40"/>
                <w:szCs w:val="40"/>
              </w:rPr>
              <w:t>vna</w:t>
            </w:r>
            <w:proofErr w:type="spellEnd"/>
            <w:r w:rsidR="00763B66" w:rsidRPr="00763B66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="00763B66" w:rsidRPr="00763B66">
              <w:rPr>
                <w:rFonts w:ascii="Garamond" w:hAnsi="Garamond"/>
                <w:sz w:val="40"/>
                <w:szCs w:val="40"/>
              </w:rPr>
              <w:t>knjiga-treća</w:t>
            </w:r>
            <w:proofErr w:type="spellEnd"/>
            <w:r w:rsidR="00763B66" w:rsidRPr="00763B66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="00763B66" w:rsidRPr="00763B66">
              <w:rPr>
                <w:rFonts w:ascii="Garamond" w:hAnsi="Garamond"/>
                <w:sz w:val="40"/>
                <w:szCs w:val="40"/>
              </w:rPr>
              <w:t>faza</w:t>
            </w:r>
            <w:proofErr w:type="spellEnd"/>
            <w:r w:rsidR="00D0353A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2621EE" w:rsidTr="00383954">
        <w:trPr>
          <w:trHeight w:val="1675"/>
        </w:trPr>
        <w:tc>
          <w:tcPr>
            <w:tcW w:w="534" w:type="dxa"/>
          </w:tcPr>
          <w:p w:rsidR="002621EE" w:rsidRDefault="002621EE" w:rsidP="00B8760C">
            <w:r>
              <w:t>19.</w:t>
            </w:r>
          </w:p>
        </w:tc>
        <w:tc>
          <w:tcPr>
            <w:tcW w:w="6105" w:type="dxa"/>
          </w:tcPr>
          <w:p w:rsidR="002621EE" w:rsidRPr="00E21F71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9929C2" w:rsidP="00B8760C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E47E77">
              <w:rPr>
                <w:rFonts w:ascii="Garamond" w:hAnsi="Garamond"/>
                <w:sz w:val="24"/>
                <w:szCs w:val="24"/>
              </w:rPr>
              <w:t>Crnogorski</w:t>
            </w:r>
            <w:proofErr w:type="spellEnd"/>
            <w:r w:rsidRPr="00E47E77">
              <w:rPr>
                <w:rFonts w:ascii="Garamond" w:hAnsi="Garamond"/>
                <w:sz w:val="24"/>
                <w:szCs w:val="24"/>
              </w:rPr>
              <w:t xml:space="preserve"> Telekom A.D. </w:t>
            </w:r>
            <w:proofErr w:type="spellStart"/>
            <w:proofErr w:type="gramStart"/>
            <w:r w:rsidRPr="00E47E77">
              <w:rPr>
                <w:rFonts w:ascii="Garamond" w:hAnsi="Garamond"/>
                <w:sz w:val="24"/>
                <w:szCs w:val="24"/>
              </w:rPr>
              <w:t>Podgorica</w:t>
            </w:r>
            <w:proofErr w:type="spellEnd"/>
            <w:r w:rsidRPr="00E47E77">
              <w:rPr>
                <w:rFonts w:ascii="Garamond" w:hAnsi="Garamond"/>
                <w:sz w:val="24"/>
                <w:szCs w:val="24"/>
              </w:rPr>
              <w:t xml:space="preserve">  je</w:t>
            </w:r>
            <w:proofErr w:type="gramEnd"/>
            <w:r w:rsidRPr="00E47E7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7E77">
              <w:rPr>
                <w:rFonts w:ascii="Garamond" w:hAnsi="Garamond"/>
                <w:sz w:val="24"/>
                <w:szCs w:val="24"/>
              </w:rPr>
              <w:t>podnio</w:t>
            </w:r>
            <w:proofErr w:type="spellEnd"/>
            <w:r w:rsidRPr="00E47E7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7E77"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 w:rsidRPr="00E47E77">
              <w:rPr>
                <w:rFonts w:ascii="Garamond" w:hAnsi="Garamond"/>
                <w:sz w:val="24"/>
                <w:szCs w:val="24"/>
              </w:rPr>
              <w:t xml:space="preserve"> br. 05-353/17</w:t>
            </w:r>
            <w:r w:rsidR="004E579C">
              <w:rPr>
                <w:rFonts w:ascii="Garamond" w:hAnsi="Garamond"/>
                <w:sz w:val="24"/>
                <w:szCs w:val="24"/>
              </w:rPr>
              <w:t>-UPI</w:t>
            </w:r>
            <w:r w:rsidRPr="00E47E77">
              <w:rPr>
                <w:rFonts w:ascii="Garamond" w:hAnsi="Garamond"/>
                <w:sz w:val="24"/>
                <w:szCs w:val="24"/>
              </w:rPr>
              <w:t xml:space="preserve">-364 </w:t>
            </w:r>
            <w:proofErr w:type="spellStart"/>
            <w:r w:rsidRPr="00E47E77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E47E77">
              <w:rPr>
                <w:rFonts w:ascii="Garamond" w:hAnsi="Garamond"/>
                <w:sz w:val="24"/>
                <w:szCs w:val="24"/>
              </w:rPr>
              <w:t xml:space="preserve"> 20.12.2017.godine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saglasnosti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baznu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stanicu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mobilne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telefonije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lokaciji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Bijele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Poljane</w:t>
            </w:r>
            <w:r w:rsidR="008E1532">
              <w:rPr>
                <w:rFonts w:ascii="Garamond" w:hAnsi="Garamond"/>
                <w:sz w:val="24"/>
                <w:szCs w:val="24"/>
              </w:rPr>
              <w:t>”</w:t>
            </w:r>
            <w:r>
              <w:rPr>
                <w:rFonts w:ascii="Garamond" w:hAnsi="Garamond"/>
                <w:sz w:val="24"/>
                <w:szCs w:val="24"/>
              </w:rPr>
              <w:t>,dio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katastarske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parcele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br.30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K.O.Ubli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B8760C">
        <w:trPr>
          <w:trHeight w:val="1096"/>
        </w:trPr>
        <w:tc>
          <w:tcPr>
            <w:tcW w:w="534" w:type="dxa"/>
          </w:tcPr>
          <w:p w:rsidR="002621EE" w:rsidRDefault="002621EE" w:rsidP="00B8760C">
            <w:r>
              <w:t>20.</w:t>
            </w:r>
          </w:p>
        </w:tc>
        <w:tc>
          <w:tcPr>
            <w:tcW w:w="6105" w:type="dxa"/>
          </w:tcPr>
          <w:p w:rsidR="002621EE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E21F71" w:rsidRDefault="002621EE" w:rsidP="00B8760C">
            <w:pPr>
              <w:ind w:left="360"/>
              <w:rPr>
                <w:rFonts w:ascii="Garamond" w:hAnsi="Garamond"/>
              </w:rPr>
            </w:pPr>
          </w:p>
          <w:p w:rsidR="002621EE" w:rsidRPr="00E21F71" w:rsidRDefault="002621EE" w:rsidP="00B8760C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9929C2" w:rsidP="00D973A5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procjene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sredinu</w:t>
            </w:r>
            <w:proofErr w:type="spellEnd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>baznu</w:t>
            </w:r>
            <w:proofErr w:type="spellEnd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>stanicu</w:t>
            </w:r>
            <w:proofErr w:type="spellEnd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>mobilne</w:t>
            </w:r>
            <w:proofErr w:type="spellEnd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>telefonije</w:t>
            </w:r>
            <w:proofErr w:type="spellEnd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>,,</w:t>
            </w:r>
            <w:proofErr w:type="spellStart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>Bijele</w:t>
            </w:r>
            <w:proofErr w:type="spellEnd"/>
            <w:proofErr w:type="gramEnd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>Poljane</w:t>
            </w:r>
            <w:proofErr w:type="spellEnd"/>
            <w:r w:rsidR="008B1E4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>skladu</w:t>
            </w:r>
            <w:proofErr w:type="spellEnd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>sa</w:t>
            </w:r>
            <w:proofErr w:type="spellEnd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>Zakonom</w:t>
            </w:r>
            <w:proofErr w:type="spellEnd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>Pravilnikom</w:t>
            </w:r>
            <w:proofErr w:type="spellEnd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>sadržini</w:t>
            </w:r>
            <w:proofErr w:type="spellEnd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r w:rsidR="00D973A5">
              <w:rPr>
                <w:rFonts w:ascii="Garamond" w:hAnsi="Garamond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DC7595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21EE" w:rsidTr="00B8760C">
        <w:trPr>
          <w:trHeight w:val="815"/>
        </w:trPr>
        <w:tc>
          <w:tcPr>
            <w:tcW w:w="534" w:type="dxa"/>
          </w:tcPr>
          <w:p w:rsidR="002621EE" w:rsidRDefault="002621EE" w:rsidP="00B8760C">
            <w:r>
              <w:t>21.</w:t>
            </w:r>
          </w:p>
        </w:tc>
        <w:tc>
          <w:tcPr>
            <w:tcW w:w="6105" w:type="dxa"/>
          </w:tcPr>
          <w:p w:rsidR="002621EE" w:rsidRPr="00B2567D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9929C2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izradio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Institut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istraživanja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oblasti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zaštite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radu</w:t>
            </w:r>
            <w:proofErr w:type="spellEnd"/>
            <w:r w:rsidR="00DA409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Zavod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ekologiju</w:t>
            </w:r>
            <w:proofErr w:type="spellEnd"/>
            <w:r w:rsidR="00DA409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Podgorica</w:t>
            </w:r>
            <w:proofErr w:type="spellEnd"/>
          </w:p>
        </w:tc>
      </w:tr>
      <w:tr w:rsidR="002621EE" w:rsidTr="00B8760C">
        <w:trPr>
          <w:trHeight w:val="1621"/>
        </w:trPr>
        <w:tc>
          <w:tcPr>
            <w:tcW w:w="534" w:type="dxa"/>
          </w:tcPr>
          <w:p w:rsidR="002621EE" w:rsidRDefault="002621EE" w:rsidP="00B8760C">
            <w:r>
              <w:t>22.</w:t>
            </w:r>
          </w:p>
        </w:tc>
        <w:tc>
          <w:tcPr>
            <w:tcW w:w="6105" w:type="dxa"/>
          </w:tcPr>
          <w:p w:rsidR="002621EE" w:rsidRPr="007E17C5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629FB" w:rsidRDefault="009929C2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uvidu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javnoj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raspravi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dopisom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05-353/17</w:t>
            </w:r>
            <w:r w:rsidR="004E579C">
              <w:rPr>
                <w:rFonts w:ascii="Garamond" w:hAnsi="Garamond"/>
                <w:color w:val="000000" w:themeColor="text1"/>
                <w:sz w:val="24"/>
                <w:szCs w:val="24"/>
              </w:rPr>
              <w:t>-UPI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-364 /2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22.10.2017.godine,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bila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sajt</w:t>
            </w:r>
            <w:r w:rsidR="00B80FAA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16582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dnevnog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list</w:t>
            </w:r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,,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Pobjeda</w:t>
            </w:r>
            <w:proofErr w:type="spellEnd"/>
            <w:proofErr w:type="gram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23.12.2017.godine</w:t>
            </w:r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8E153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javne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rasprave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zakazano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10.01.2018.godine.</w:t>
            </w:r>
          </w:p>
          <w:p w:rsidR="007629FB" w:rsidRPr="005A66AF" w:rsidRDefault="007629FB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AD691C" w:rsidTr="00B8760C">
        <w:trPr>
          <w:trHeight w:val="840"/>
        </w:trPr>
        <w:tc>
          <w:tcPr>
            <w:tcW w:w="534" w:type="dxa"/>
          </w:tcPr>
          <w:p w:rsidR="00AD691C" w:rsidRDefault="00AD691C" w:rsidP="00B8760C">
            <w:r>
              <w:t>23.</w:t>
            </w:r>
          </w:p>
          <w:p w:rsidR="00AD691C" w:rsidRDefault="00AD691C" w:rsidP="00B8760C"/>
        </w:tc>
        <w:tc>
          <w:tcPr>
            <w:tcW w:w="6105" w:type="dxa"/>
          </w:tcPr>
          <w:p w:rsidR="00AD691C" w:rsidRPr="00623EDE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0568F8">
              <w:rPr>
                <w:rFonts w:ascii="Garamond" w:hAnsi="Garamond"/>
                <w:b/>
              </w:rPr>
              <w:t>elaborata</w:t>
            </w:r>
            <w:proofErr w:type="spellEnd"/>
            <w:r w:rsidR="000568F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0568F8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568F8">
              <w:rPr>
                <w:rFonts w:ascii="Garamond" w:hAnsi="Garamond"/>
                <w:sz w:val="24"/>
                <w:szCs w:val="24"/>
              </w:rPr>
              <w:t>Sekretarijat</w:t>
            </w:r>
            <w:proofErr w:type="spellEnd"/>
            <w:r w:rsidRPr="000568F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0568F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sz w:val="24"/>
                <w:szCs w:val="24"/>
              </w:rPr>
              <w:t>održivi</w:t>
            </w:r>
            <w:proofErr w:type="spellEnd"/>
            <w:r w:rsidRPr="000568F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 w:rsidRPr="000568F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0568F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sz w:val="24"/>
                <w:szCs w:val="24"/>
              </w:rPr>
              <w:t>infrastrukturu</w:t>
            </w:r>
            <w:proofErr w:type="spellEnd"/>
            <w:r w:rsidRPr="000568F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05-353/17-UPI-364/3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27.12.2017.godine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obrazovao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Komisiju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stručnu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ocjenu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elaborat</w:t>
            </w:r>
            <w:r w:rsidR="008E1532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0568F8" w:rsidRPr="000568F8" w:rsidRDefault="000568F8" w:rsidP="00B8760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D691C" w:rsidTr="00B8760C">
        <w:trPr>
          <w:trHeight w:val="681"/>
        </w:trPr>
        <w:tc>
          <w:tcPr>
            <w:tcW w:w="534" w:type="dxa"/>
          </w:tcPr>
          <w:p w:rsidR="00AD691C" w:rsidRDefault="00AD691C" w:rsidP="00B8760C">
            <w:r>
              <w:t>24.</w:t>
            </w:r>
          </w:p>
        </w:tc>
        <w:tc>
          <w:tcPr>
            <w:tcW w:w="6105" w:type="dxa"/>
          </w:tcPr>
          <w:p w:rsidR="00AD691C" w:rsidRPr="00623EDE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0568F8" w:rsidRDefault="000568F8" w:rsidP="00DC759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568F8"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 w:rsidRPr="000568F8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0568F8">
              <w:rPr>
                <w:rFonts w:ascii="Garamond" w:hAnsi="Garamond"/>
                <w:sz w:val="24"/>
                <w:szCs w:val="24"/>
              </w:rPr>
              <w:t>dala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Izvještaje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pozitivnim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mišljenjem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predmetni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Tokom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javnog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uvida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4035C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javne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rasprave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primjedbi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465B9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="00F4035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proofErr w:type="gram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bazne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stanice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mobilne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telefonije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lokaciji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35867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Bijele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Poljane</w:t>
            </w:r>
            <w:proofErr w:type="spellEnd"/>
            <w:r w:rsidR="00C35867">
              <w:rPr>
                <w:rFonts w:ascii="Garamond" w:hAnsi="Garamond"/>
                <w:sz w:val="24"/>
                <w:szCs w:val="24"/>
              </w:rPr>
              <w:t>”</w:t>
            </w:r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dijelu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katas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465B9">
              <w:rPr>
                <w:rFonts w:ascii="Garamond" w:hAnsi="Garamond"/>
                <w:sz w:val="24"/>
                <w:szCs w:val="24"/>
              </w:rPr>
              <w:t>parc</w:t>
            </w:r>
            <w:proofErr w:type="spellEnd"/>
            <w:proofErr w:type="gramEnd"/>
            <w:r w:rsidR="007465B9">
              <w:rPr>
                <w:rFonts w:ascii="Garamond" w:hAnsi="Garamond"/>
                <w:sz w:val="24"/>
                <w:szCs w:val="24"/>
              </w:rPr>
              <w:t xml:space="preserve">. br. 30, K.O.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Ubli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Prijestonic</w:t>
            </w:r>
            <w:r w:rsidR="008E1532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="007465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465B9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</w:p>
        </w:tc>
      </w:tr>
      <w:tr w:rsidR="00AD691C" w:rsidTr="00B8760C">
        <w:trPr>
          <w:trHeight w:val="633"/>
        </w:trPr>
        <w:tc>
          <w:tcPr>
            <w:tcW w:w="534" w:type="dxa"/>
          </w:tcPr>
          <w:p w:rsidR="00AD691C" w:rsidRDefault="00AD691C" w:rsidP="00B8760C">
            <w:r>
              <w:lastRenderedPageBreak/>
              <w:t>25.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965222" w:rsidRDefault="000568F8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korigovanja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elaborat</w:t>
            </w:r>
            <w:r w:rsidR="00965222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26.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0568F8" w:rsidRDefault="000568F8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Komisija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dala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zajednički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Izvještaj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predlogom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Sekretarijatu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održivi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>infrastrukturu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izda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ekološka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saglasnost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Pr="000568F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691C" w:rsidTr="00B8760C">
        <w:trPr>
          <w:trHeight w:val="574"/>
        </w:trPr>
        <w:tc>
          <w:tcPr>
            <w:tcW w:w="534" w:type="dxa"/>
          </w:tcPr>
          <w:p w:rsidR="00AD691C" w:rsidRDefault="00AD691C" w:rsidP="00B8760C">
            <w:r>
              <w:t>27.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C3F5E" w:rsidRDefault="000568F8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davanju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saglasnosti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donesena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br. 05-353/17-</w:t>
            </w:r>
            <w:r w:rsidR="001C3F5E" w:rsidRPr="001C3F5E">
              <w:rPr>
                <w:rFonts w:ascii="Garamond" w:hAnsi="Garamond"/>
                <w:sz w:val="24"/>
                <w:szCs w:val="24"/>
              </w:rPr>
              <w:t>UPI</w:t>
            </w:r>
            <w:r w:rsidRPr="001C3F5E">
              <w:rPr>
                <w:rFonts w:ascii="Garamond" w:hAnsi="Garamond"/>
                <w:sz w:val="24"/>
                <w:szCs w:val="24"/>
              </w:rPr>
              <w:t xml:space="preserve">-364/6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12.01.201</w:t>
            </w:r>
            <w:r w:rsidR="001B6B26">
              <w:rPr>
                <w:rFonts w:ascii="Garamond" w:hAnsi="Garamond"/>
                <w:sz w:val="24"/>
                <w:szCs w:val="24"/>
              </w:rPr>
              <w:t>8</w:t>
            </w:r>
            <w:r w:rsidRPr="001C3F5E">
              <w:rPr>
                <w:rFonts w:ascii="Garamond" w:hAnsi="Garamond"/>
                <w:sz w:val="24"/>
                <w:szCs w:val="24"/>
              </w:rPr>
              <w:t>.godine</w:t>
            </w:r>
            <w:r w:rsidR="001C3F5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28.</w:t>
            </w:r>
          </w:p>
        </w:tc>
        <w:tc>
          <w:tcPr>
            <w:tcW w:w="6105" w:type="dxa"/>
          </w:tcPr>
          <w:p w:rsidR="00AD691C" w:rsidRPr="008065AA" w:rsidRDefault="00AD691C" w:rsidP="00B8760C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C3F5E" w:rsidP="00B8760C">
            <w:pPr>
              <w:rPr>
                <w:rFonts w:ascii="Garamond" w:hAnsi="Garamond"/>
                <w:sz w:val="24"/>
                <w:szCs w:val="24"/>
              </w:rPr>
            </w:pPr>
            <w:r w:rsidRPr="001B6B26">
              <w:rPr>
                <w:rFonts w:ascii="Garamond" w:hAnsi="Garamond"/>
                <w:sz w:val="24"/>
                <w:szCs w:val="24"/>
              </w:rPr>
              <w:t xml:space="preserve">O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donijeto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odluci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obaviješteni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dopisom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br.</w:t>
            </w:r>
            <w:r w:rsidR="001B6B26" w:rsidRPr="001C3F5E">
              <w:rPr>
                <w:rFonts w:ascii="Garamond" w:hAnsi="Garamond"/>
                <w:sz w:val="24"/>
                <w:szCs w:val="24"/>
              </w:rPr>
              <w:t xml:space="preserve"> 353/17-UPI-364/</w:t>
            </w:r>
            <w:r w:rsidR="001B6B26">
              <w:rPr>
                <w:rFonts w:ascii="Garamond" w:hAnsi="Garamond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="001B6B26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1B6B26"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B6B26" w:rsidRPr="001B6B26">
              <w:rPr>
                <w:rFonts w:ascii="Garamond" w:hAnsi="Garamond"/>
                <w:sz w:val="24"/>
                <w:szCs w:val="24"/>
              </w:rPr>
              <w:t>12.01.2018</w:t>
            </w:r>
            <w:proofErr w:type="gramEnd"/>
            <w:r w:rsidR="001B6B26" w:rsidRPr="001B6B26">
              <w:rPr>
                <w:rFonts w:ascii="Garamond" w:hAnsi="Garamond"/>
                <w:sz w:val="24"/>
                <w:szCs w:val="24"/>
              </w:rPr>
              <w:t>.</w:t>
            </w:r>
            <w:r w:rsidR="00B125D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6B26" w:rsidRPr="001B6B26">
              <w:rPr>
                <w:rFonts w:ascii="Garamond" w:hAnsi="Garamond"/>
                <w:sz w:val="24"/>
                <w:szCs w:val="24"/>
              </w:rPr>
              <w:t>godin</w:t>
            </w:r>
            <w:r w:rsidR="00B125DA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proofErr w:type="gram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125D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125DA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="00B125DA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B125DA">
              <w:rPr>
                <w:rFonts w:ascii="Garamond" w:hAnsi="Garamond"/>
                <w:sz w:val="24"/>
                <w:szCs w:val="24"/>
              </w:rPr>
              <w:t>bila</w:t>
            </w:r>
            <w:proofErr w:type="spellEnd"/>
            <w:r w:rsidR="00B125D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125DA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B125D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125DA">
              <w:rPr>
                <w:rFonts w:ascii="Garamond" w:hAnsi="Garamond"/>
                <w:sz w:val="24"/>
                <w:szCs w:val="24"/>
              </w:rPr>
              <w:t>preko</w:t>
            </w:r>
            <w:proofErr w:type="spellEnd"/>
            <w:r w:rsidR="00B125D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sajt</w:t>
            </w:r>
            <w:r w:rsidR="00B125DA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B6B26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17.01.2018.godine.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Dostavljeno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A7AB8">
              <w:rPr>
                <w:rFonts w:ascii="Garamond" w:hAnsi="Garamond"/>
                <w:sz w:val="24"/>
                <w:szCs w:val="24"/>
              </w:rPr>
              <w:t xml:space="preserve">je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ekološkoj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B6B26" w:rsidRPr="001B6B26">
              <w:rPr>
                <w:rFonts w:ascii="Garamond" w:hAnsi="Garamond"/>
                <w:sz w:val="24"/>
                <w:szCs w:val="24"/>
              </w:rPr>
              <w:t>inspekciji</w:t>
            </w:r>
            <w:proofErr w:type="spellEnd"/>
            <w:r w:rsidR="001B6B26" w:rsidRPr="001B6B26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D691C" w:rsidTr="00B8760C">
        <w:trPr>
          <w:trHeight w:val="572"/>
        </w:trPr>
        <w:tc>
          <w:tcPr>
            <w:tcW w:w="534" w:type="dxa"/>
          </w:tcPr>
          <w:p w:rsidR="00AD691C" w:rsidRDefault="00AD691C" w:rsidP="00B8760C">
            <w:r>
              <w:t>29.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Tr="00B8760C">
        <w:trPr>
          <w:trHeight w:val="417"/>
        </w:trPr>
        <w:tc>
          <w:tcPr>
            <w:tcW w:w="534" w:type="dxa"/>
          </w:tcPr>
          <w:p w:rsidR="00AD691C" w:rsidRDefault="00AD691C" w:rsidP="00B8760C">
            <w:r>
              <w:t>30.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Tr="00B8760C">
        <w:trPr>
          <w:trHeight w:val="551"/>
        </w:trPr>
        <w:tc>
          <w:tcPr>
            <w:tcW w:w="534" w:type="dxa"/>
          </w:tcPr>
          <w:p w:rsidR="00AD691C" w:rsidRDefault="00AD691C" w:rsidP="00B8760C">
            <w:r>
              <w:t>31.</w:t>
            </w:r>
          </w:p>
        </w:tc>
        <w:tc>
          <w:tcPr>
            <w:tcW w:w="6105" w:type="dxa"/>
          </w:tcPr>
          <w:p w:rsidR="00AD691C" w:rsidRPr="00E7170C" w:rsidRDefault="00AD691C" w:rsidP="00B8760C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32.</w:t>
            </w:r>
          </w:p>
        </w:tc>
        <w:tc>
          <w:tcPr>
            <w:tcW w:w="6105" w:type="dxa"/>
          </w:tcPr>
          <w:p w:rsidR="00AD691C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 w:rsidR="00BA7AB8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4D4364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33.</w:t>
            </w:r>
          </w:p>
        </w:tc>
        <w:tc>
          <w:tcPr>
            <w:tcW w:w="6105" w:type="dxa"/>
          </w:tcPr>
          <w:p w:rsidR="00AD691C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AD691C" w:rsidRPr="008065AA" w:rsidRDefault="00AD691C" w:rsidP="00B8760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880A9A">
        <w:trPr>
          <w:trHeight w:val="739"/>
        </w:trPr>
        <w:tc>
          <w:tcPr>
            <w:tcW w:w="534" w:type="dxa"/>
          </w:tcPr>
          <w:p w:rsidR="00AD691C" w:rsidRDefault="00AD691C" w:rsidP="00B8760C">
            <w:r>
              <w:t>34.</w:t>
            </w:r>
          </w:p>
        </w:tc>
        <w:tc>
          <w:tcPr>
            <w:tcW w:w="6105" w:type="dxa"/>
          </w:tcPr>
          <w:p w:rsidR="00AD691C" w:rsidRPr="00EC01A4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046D57" w:rsidRDefault="001B6B26" w:rsidP="00880A9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Radojka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Radulović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>,</w:t>
            </w:r>
          </w:p>
        </w:tc>
      </w:tr>
    </w:tbl>
    <w:p w:rsidR="0045414A" w:rsidRDefault="0045414A" w:rsidP="00880A9A"/>
    <w:sectPr w:rsidR="0045414A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8CB"/>
    <w:rsid w:val="00046D44"/>
    <w:rsid w:val="00046D57"/>
    <w:rsid w:val="000568F8"/>
    <w:rsid w:val="0006492A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89E"/>
    <w:rsid w:val="00100D05"/>
    <w:rsid w:val="00105ABB"/>
    <w:rsid w:val="00116E5F"/>
    <w:rsid w:val="00122C43"/>
    <w:rsid w:val="001265D8"/>
    <w:rsid w:val="00140F9D"/>
    <w:rsid w:val="00151D99"/>
    <w:rsid w:val="00151ED2"/>
    <w:rsid w:val="00166108"/>
    <w:rsid w:val="001719F5"/>
    <w:rsid w:val="00183C60"/>
    <w:rsid w:val="001963DF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43D5B"/>
    <w:rsid w:val="002442D0"/>
    <w:rsid w:val="0025033B"/>
    <w:rsid w:val="002621EE"/>
    <w:rsid w:val="002660A9"/>
    <w:rsid w:val="00267418"/>
    <w:rsid w:val="002737C2"/>
    <w:rsid w:val="002864D0"/>
    <w:rsid w:val="00290AD0"/>
    <w:rsid w:val="00291423"/>
    <w:rsid w:val="00297749"/>
    <w:rsid w:val="002A08A9"/>
    <w:rsid w:val="002A0E02"/>
    <w:rsid w:val="002B201E"/>
    <w:rsid w:val="002C4C2C"/>
    <w:rsid w:val="002D279C"/>
    <w:rsid w:val="002E4474"/>
    <w:rsid w:val="002E6454"/>
    <w:rsid w:val="003133D1"/>
    <w:rsid w:val="00316582"/>
    <w:rsid w:val="003174C2"/>
    <w:rsid w:val="00321B74"/>
    <w:rsid w:val="003274A9"/>
    <w:rsid w:val="003372D6"/>
    <w:rsid w:val="00343D3E"/>
    <w:rsid w:val="00374AAC"/>
    <w:rsid w:val="003774CF"/>
    <w:rsid w:val="003778DF"/>
    <w:rsid w:val="00380263"/>
    <w:rsid w:val="00383954"/>
    <w:rsid w:val="0039276D"/>
    <w:rsid w:val="003B189C"/>
    <w:rsid w:val="003C5E96"/>
    <w:rsid w:val="003D6259"/>
    <w:rsid w:val="003E3791"/>
    <w:rsid w:val="003E41EE"/>
    <w:rsid w:val="003E738E"/>
    <w:rsid w:val="003F21DE"/>
    <w:rsid w:val="003F73FB"/>
    <w:rsid w:val="004127E5"/>
    <w:rsid w:val="00413B6D"/>
    <w:rsid w:val="00415BB1"/>
    <w:rsid w:val="00417DEE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74D6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3B8A"/>
    <w:rsid w:val="00583CC0"/>
    <w:rsid w:val="005A48A7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23AD"/>
    <w:rsid w:val="00653EA1"/>
    <w:rsid w:val="00664887"/>
    <w:rsid w:val="00666033"/>
    <w:rsid w:val="00667989"/>
    <w:rsid w:val="00671C8C"/>
    <w:rsid w:val="00697990"/>
    <w:rsid w:val="006A58DA"/>
    <w:rsid w:val="006A5E7A"/>
    <w:rsid w:val="006B21BA"/>
    <w:rsid w:val="006C457E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656B6"/>
    <w:rsid w:val="00867AD7"/>
    <w:rsid w:val="008748A6"/>
    <w:rsid w:val="008764FD"/>
    <w:rsid w:val="00877A10"/>
    <w:rsid w:val="00880A9A"/>
    <w:rsid w:val="0088489E"/>
    <w:rsid w:val="00885BBD"/>
    <w:rsid w:val="008A1E94"/>
    <w:rsid w:val="008A2293"/>
    <w:rsid w:val="008A4AA2"/>
    <w:rsid w:val="008B1E40"/>
    <w:rsid w:val="008B2488"/>
    <w:rsid w:val="008B76C6"/>
    <w:rsid w:val="008C44AF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65222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2D59"/>
    <w:rsid w:val="00A64BBD"/>
    <w:rsid w:val="00A6565A"/>
    <w:rsid w:val="00A7342F"/>
    <w:rsid w:val="00A77E14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125DA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0FAA"/>
    <w:rsid w:val="00B83031"/>
    <w:rsid w:val="00B8760C"/>
    <w:rsid w:val="00B93B73"/>
    <w:rsid w:val="00B976EE"/>
    <w:rsid w:val="00BA75A1"/>
    <w:rsid w:val="00BA7AB8"/>
    <w:rsid w:val="00BE2839"/>
    <w:rsid w:val="00BF484D"/>
    <w:rsid w:val="00BF6382"/>
    <w:rsid w:val="00BF7766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316F"/>
    <w:rsid w:val="00CD4B0B"/>
    <w:rsid w:val="00CD6B39"/>
    <w:rsid w:val="00CD7A09"/>
    <w:rsid w:val="00CE4ECD"/>
    <w:rsid w:val="00CF30E4"/>
    <w:rsid w:val="00D0353A"/>
    <w:rsid w:val="00D04D96"/>
    <w:rsid w:val="00D070B4"/>
    <w:rsid w:val="00D14356"/>
    <w:rsid w:val="00D20D93"/>
    <w:rsid w:val="00D2734F"/>
    <w:rsid w:val="00D304A6"/>
    <w:rsid w:val="00D34A83"/>
    <w:rsid w:val="00D34D45"/>
    <w:rsid w:val="00D52092"/>
    <w:rsid w:val="00D60BA5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6067A"/>
    <w:rsid w:val="00E65B37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D2A10"/>
    <w:rsid w:val="00EE1CBF"/>
    <w:rsid w:val="00EE4141"/>
    <w:rsid w:val="00EF5D1D"/>
    <w:rsid w:val="00F060B1"/>
    <w:rsid w:val="00F06485"/>
    <w:rsid w:val="00F16437"/>
    <w:rsid w:val="00F22D0D"/>
    <w:rsid w:val="00F31C07"/>
    <w:rsid w:val="00F4035C"/>
    <w:rsid w:val="00F507A1"/>
    <w:rsid w:val="00F50A6F"/>
    <w:rsid w:val="00F55C2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D2DFD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A7CF-8842-4B60-BF16-BB52EA0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321</cp:revision>
  <dcterms:created xsi:type="dcterms:W3CDTF">2013-04-09T12:20:00Z</dcterms:created>
  <dcterms:modified xsi:type="dcterms:W3CDTF">2018-01-29T10:19:00Z</dcterms:modified>
</cp:coreProperties>
</file>